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D0A" w:rsidRPr="00FE49D9" w:rsidRDefault="00FE49D9" w:rsidP="00EF6D0A">
      <w:pPr>
        <w:jc w:val="right"/>
        <w:rPr>
          <w:rFonts w:cstheme="minorHAnsi"/>
          <w:b/>
          <w:sz w:val="24"/>
          <w:szCs w:val="24"/>
        </w:rPr>
      </w:pPr>
      <w:r w:rsidRPr="00FE49D9">
        <w:rPr>
          <w:rFonts w:cstheme="minorHAnsi"/>
          <w:b/>
          <w:sz w:val="24"/>
          <w:szCs w:val="24"/>
        </w:rPr>
        <w:t>Al Comune di Urbino</w:t>
      </w:r>
    </w:p>
    <w:p w:rsidR="003E40A3" w:rsidRDefault="003E40A3" w:rsidP="00FE49D9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FE49D9" w:rsidRPr="00FE49D9" w:rsidRDefault="00363EB8" w:rsidP="00FE49D9">
      <w:pPr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Oggetto: ORTI COMUNALI – Manifestazione di interesse </w:t>
      </w:r>
    </w:p>
    <w:p w:rsidR="00FE49D9" w:rsidRPr="009B2E19" w:rsidRDefault="00FE49D9" w:rsidP="00FE49D9">
      <w:pPr>
        <w:spacing w:after="0" w:line="360" w:lineRule="auto"/>
        <w:rPr>
          <w:rFonts w:cstheme="minorHAnsi"/>
        </w:rPr>
      </w:pPr>
      <w:r w:rsidRPr="009B2E19">
        <w:rPr>
          <w:rFonts w:cstheme="minorHAnsi"/>
        </w:rPr>
        <w:t>Il/La sottoscritto/a ________________________________________________________________</w:t>
      </w:r>
    </w:p>
    <w:p w:rsidR="00FE49D9" w:rsidRPr="009B2E19" w:rsidRDefault="00FE49D9" w:rsidP="00FE49D9">
      <w:pPr>
        <w:spacing w:after="0" w:line="360" w:lineRule="auto"/>
        <w:rPr>
          <w:rFonts w:cstheme="minorHAnsi"/>
        </w:rPr>
      </w:pPr>
      <w:r w:rsidRPr="009B2E19">
        <w:rPr>
          <w:rFonts w:cstheme="minorHAnsi"/>
        </w:rPr>
        <w:t>Nato/a in __________________________________ Prov. ________ il ______________________ , cittadinanza _________________________________________________</w:t>
      </w:r>
    </w:p>
    <w:p w:rsidR="00FE49D9" w:rsidRPr="009B2E19" w:rsidRDefault="00FE49D9" w:rsidP="00FE49D9">
      <w:pPr>
        <w:spacing w:after="0" w:line="360" w:lineRule="auto"/>
        <w:rPr>
          <w:rFonts w:cstheme="minorHAnsi"/>
        </w:rPr>
      </w:pPr>
      <w:r w:rsidRPr="009B2E19">
        <w:rPr>
          <w:rFonts w:cstheme="minorHAnsi"/>
        </w:rPr>
        <w:t>Residente nel Comune di Urbino – località ____________________________________________ ,</w:t>
      </w:r>
    </w:p>
    <w:p w:rsidR="00FE49D9" w:rsidRPr="009B2E19" w:rsidRDefault="00FE49D9" w:rsidP="00FE49D9">
      <w:pPr>
        <w:spacing w:after="0" w:line="360" w:lineRule="auto"/>
        <w:rPr>
          <w:rFonts w:cstheme="minorHAnsi"/>
        </w:rPr>
      </w:pPr>
      <w:r w:rsidRPr="009B2E19">
        <w:rPr>
          <w:rFonts w:cstheme="minorHAnsi"/>
        </w:rPr>
        <w:t xml:space="preserve"> Via ___________________________________________________________________________ </w:t>
      </w:r>
    </w:p>
    <w:p w:rsidR="00FE49D9" w:rsidRPr="009B2E19" w:rsidRDefault="00FE49D9" w:rsidP="00FE49D9">
      <w:pPr>
        <w:spacing w:after="0" w:line="360" w:lineRule="auto"/>
        <w:rPr>
          <w:rFonts w:cstheme="minorHAnsi"/>
        </w:rPr>
      </w:pPr>
      <w:r w:rsidRPr="009B2E19">
        <w:rPr>
          <w:rFonts w:cstheme="minorHAnsi"/>
        </w:rPr>
        <w:t>Codice Fiscale: __/__/__/__/__/__/__/__/__/__/__/__/__/__/__/__/</w:t>
      </w:r>
    </w:p>
    <w:p w:rsidR="00FE49D9" w:rsidRPr="009B2E19" w:rsidRDefault="00FE49D9" w:rsidP="00FE49D9">
      <w:pPr>
        <w:spacing w:after="0" w:line="360" w:lineRule="auto"/>
        <w:rPr>
          <w:rFonts w:cstheme="minorHAnsi"/>
        </w:rPr>
      </w:pPr>
      <w:r w:rsidRPr="009B2E19">
        <w:rPr>
          <w:rFonts w:cstheme="minorHAnsi"/>
        </w:rPr>
        <w:t>Telefono: ______________________________________________</w:t>
      </w:r>
    </w:p>
    <w:p w:rsidR="00FE49D9" w:rsidRPr="009B2E19" w:rsidRDefault="00FE49D9" w:rsidP="00FE49D9">
      <w:pPr>
        <w:spacing w:line="360" w:lineRule="auto"/>
        <w:rPr>
          <w:rFonts w:cstheme="minorHAnsi"/>
        </w:rPr>
      </w:pPr>
      <w:r w:rsidRPr="009B2E19">
        <w:rPr>
          <w:rFonts w:cstheme="minorHAnsi"/>
        </w:rPr>
        <w:t>e-mail: ________________________________________________</w:t>
      </w:r>
    </w:p>
    <w:p w:rsidR="003E40A3" w:rsidRPr="00FE49D9" w:rsidRDefault="00363EB8" w:rsidP="003E40A3">
      <w:pPr>
        <w:adjustRightInd w:val="0"/>
        <w:spacing w:line="36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CHIEDE</w:t>
      </w:r>
    </w:p>
    <w:p w:rsidR="00FE49D9" w:rsidRPr="00FE49D9" w:rsidRDefault="00363EB8" w:rsidP="003E40A3">
      <w:pPr>
        <w:adjustRightInd w:val="0"/>
        <w:spacing w:line="360" w:lineRule="auto"/>
        <w:jc w:val="both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di essere ammesso alla graduatoria dei soggetti interessati agli orti comunali.</w:t>
      </w:r>
    </w:p>
    <w:p w:rsidR="00FE49D9" w:rsidRPr="009B2E19" w:rsidRDefault="00FE49D9" w:rsidP="003E40A3">
      <w:pPr>
        <w:spacing w:line="360" w:lineRule="auto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 xml:space="preserve">A tal fine, ai sensi degli articoli 75 e 76 del D.P.R. 28 Dicembre 2000 </w:t>
      </w:r>
      <w:proofErr w:type="spellStart"/>
      <w:r w:rsidRPr="009B2E19">
        <w:rPr>
          <w:rFonts w:cstheme="minorHAnsi"/>
          <w:color w:val="000000"/>
          <w:sz w:val="20"/>
          <w:szCs w:val="20"/>
        </w:rPr>
        <w:t>n°</w:t>
      </w:r>
      <w:proofErr w:type="spellEnd"/>
      <w:r w:rsidRPr="009B2E19">
        <w:rPr>
          <w:rFonts w:cstheme="minorHAnsi"/>
          <w:color w:val="000000"/>
          <w:sz w:val="20"/>
          <w:szCs w:val="20"/>
        </w:rPr>
        <w:t xml:space="preserve"> 445 e successive modifiche, sotto la sua personale responsabilità, cosciente delle conseguenze penali cui può andare incontro in caso di affermazioni false o contenenti dati non veritieri, ed informato che qualora si accerti la non veridicità del contenuto della dichiarazione decadrà dal benefico in oggetto</w:t>
      </w:r>
      <w:r w:rsidR="003E40A3" w:rsidRPr="009B2E19">
        <w:rPr>
          <w:rFonts w:cstheme="minorHAnsi"/>
          <w:color w:val="000000"/>
          <w:sz w:val="20"/>
          <w:szCs w:val="20"/>
        </w:rPr>
        <w:t>.</w:t>
      </w:r>
    </w:p>
    <w:p w:rsidR="00FE49D9" w:rsidRPr="009B2E19" w:rsidRDefault="003E40A3" w:rsidP="003E40A3">
      <w:pPr>
        <w:tabs>
          <w:tab w:val="left" w:pos="5428"/>
        </w:tabs>
        <w:spacing w:after="0" w:line="360" w:lineRule="auto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ab/>
      </w:r>
    </w:p>
    <w:p w:rsidR="00FE49D9" w:rsidRPr="009B2E19" w:rsidRDefault="00FE49D9" w:rsidP="003E40A3">
      <w:pPr>
        <w:adjustRightInd w:val="0"/>
        <w:spacing w:after="0" w:line="360" w:lineRule="auto"/>
        <w:jc w:val="center"/>
        <w:rPr>
          <w:rFonts w:cstheme="minorHAnsi"/>
          <w:b/>
          <w:bCs/>
          <w:color w:val="000000"/>
          <w:sz w:val="20"/>
          <w:szCs w:val="20"/>
        </w:rPr>
      </w:pPr>
      <w:r w:rsidRPr="009B2E19">
        <w:rPr>
          <w:rFonts w:cstheme="minorHAnsi"/>
          <w:b/>
          <w:bCs/>
          <w:color w:val="000000"/>
          <w:sz w:val="20"/>
          <w:szCs w:val="20"/>
        </w:rPr>
        <w:t>DICHIARA</w:t>
      </w:r>
    </w:p>
    <w:p w:rsidR="003E40A3" w:rsidRPr="009B2E19" w:rsidRDefault="003E40A3" w:rsidP="003E40A3">
      <w:pPr>
        <w:adjustRightInd w:val="0"/>
        <w:spacing w:after="0" w:line="360" w:lineRule="auto"/>
        <w:jc w:val="center"/>
        <w:rPr>
          <w:rFonts w:cstheme="minorHAnsi"/>
          <w:b/>
          <w:bCs/>
          <w:color w:val="000000"/>
          <w:sz w:val="20"/>
          <w:szCs w:val="20"/>
        </w:rPr>
      </w:pPr>
    </w:p>
    <w:p w:rsidR="00AB7A87" w:rsidRPr="009B2E19" w:rsidRDefault="00AB7A87" w:rsidP="00AB7A87">
      <w:pPr>
        <w:pStyle w:val="Paragrafoelenco"/>
        <w:numPr>
          <w:ilvl w:val="0"/>
          <w:numId w:val="7"/>
        </w:num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>di essere residente nel Comune di Urbino;</w:t>
      </w:r>
    </w:p>
    <w:p w:rsidR="00AB7A87" w:rsidRPr="009B2E19" w:rsidRDefault="00AB7A87" w:rsidP="00AB7A87">
      <w:pPr>
        <w:pStyle w:val="Paragrafoelenco"/>
        <w:numPr>
          <w:ilvl w:val="0"/>
          <w:numId w:val="7"/>
        </w:num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 xml:space="preserve">di non </w:t>
      </w:r>
      <w:r w:rsidR="003D2B6D" w:rsidRPr="009B2E19">
        <w:rPr>
          <w:rFonts w:cstheme="minorHAnsi"/>
          <w:color w:val="000000"/>
          <w:sz w:val="20"/>
          <w:szCs w:val="20"/>
        </w:rPr>
        <w:t>avere nel territorio comunale altri appezzamenti coltivati ad orto in proprietà o ad altro</w:t>
      </w:r>
      <w:r w:rsidRPr="009B2E19">
        <w:rPr>
          <w:rFonts w:cstheme="minorHAnsi"/>
          <w:color w:val="000000"/>
          <w:sz w:val="20"/>
          <w:szCs w:val="20"/>
        </w:rPr>
        <w:t>;</w:t>
      </w:r>
    </w:p>
    <w:p w:rsidR="00AB7A87" w:rsidRPr="009B2E19" w:rsidRDefault="00AB7A87" w:rsidP="00AB7A87">
      <w:pPr>
        <w:pStyle w:val="Paragrafoelenco"/>
        <w:numPr>
          <w:ilvl w:val="0"/>
          <w:numId w:val="7"/>
        </w:num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>di possedere le condizioni personali e materiali necessarie per provvedere direttamente alla cura, manutenzione e coltivazione dell’appezzamento eventualmente assegnato;</w:t>
      </w:r>
    </w:p>
    <w:p w:rsidR="009F5A6B" w:rsidRPr="009B2E19" w:rsidRDefault="009F5A6B" w:rsidP="009F5A6B">
      <w:pPr>
        <w:pStyle w:val="Paragrafoelenco"/>
        <w:numPr>
          <w:ilvl w:val="0"/>
          <w:numId w:val="7"/>
        </w:num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>di aver preso visione del “Regolamento per la gestione degli orti cittadini” del Comune di Urbino e di impegnarsi, in caso di assegnazione, al pieno rispetto delle disposizioni in esso contenute, ed in particolare:</w:t>
      </w:r>
    </w:p>
    <w:p w:rsidR="00BF29DC" w:rsidRPr="009B2E19" w:rsidRDefault="009F5A6B" w:rsidP="009F5A6B">
      <w:pPr>
        <w:pStyle w:val="Paragrafoelenco"/>
        <w:numPr>
          <w:ilvl w:val="0"/>
          <w:numId w:val="11"/>
        </w:num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>di rispettare gli obblighi previsti dall’Art. 4 – Obblighi degli assegnatari, secondo cui:</w:t>
      </w:r>
    </w:p>
    <w:p w:rsidR="009F5A6B" w:rsidRPr="009B2E19" w:rsidRDefault="009F5A6B" w:rsidP="00BF29DC">
      <w:pPr>
        <w:pStyle w:val="Paragrafoelenco"/>
        <w:adjustRightInd w:val="0"/>
        <w:spacing w:after="0" w:line="360" w:lineRule="auto"/>
        <w:ind w:left="1080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 xml:space="preserve">“Gli assegnatari dovranno coltivare direttamente l’orto assegnato e non cederlo, nemmeno temporaneamente, a terzi; in caso di momentanea assenza del / dei titolari, il terreno potrà essere coltivato da un delegato, preferibilmente facente parte della stessa famiglia anagrafica e comunque legato ad essa da un grado di parentela fino al IV grado o di affinità fino al II grado, </w:t>
      </w:r>
      <w:r w:rsidRPr="009B2E19">
        <w:rPr>
          <w:rFonts w:cstheme="minorHAnsi"/>
          <w:b/>
          <w:i/>
          <w:color w:val="000000"/>
          <w:sz w:val="20"/>
          <w:szCs w:val="20"/>
        </w:rPr>
        <w:t>per un periodo massimo di sei mesi</w:t>
      </w:r>
      <w:r w:rsidRPr="009B2E19">
        <w:rPr>
          <w:rFonts w:cstheme="minorHAnsi"/>
          <w:i/>
          <w:color w:val="000000"/>
          <w:sz w:val="20"/>
          <w:szCs w:val="20"/>
        </w:rPr>
        <w:t xml:space="preserve">. Ogni assegnatario è tenuto all’ordine e alla perfetta pulizia, oltre che del proprio orto, anche delle parti comuni quali: sentieri, recinzioni, strade e zone limitrofe. In ogni caso, onde </w:t>
      </w:r>
      <w:r w:rsidRPr="009B2E19">
        <w:rPr>
          <w:rFonts w:cstheme="minorHAnsi"/>
          <w:i/>
          <w:color w:val="000000"/>
          <w:sz w:val="20"/>
          <w:szCs w:val="20"/>
        </w:rPr>
        <w:lastRenderedPageBreak/>
        <w:t>garantire il decoro dell’intera area, l’assegnatario deve tenere l’orto e le zone limitrofe ben pulite da erbacce e da quant’altro deturpi e degradi l’ambiente.”</w:t>
      </w:r>
    </w:p>
    <w:p w:rsidR="00BF29DC" w:rsidRPr="009B2E19" w:rsidRDefault="009F5A6B" w:rsidP="00BF29DC">
      <w:pPr>
        <w:pStyle w:val="Paragrafoelenco"/>
        <w:numPr>
          <w:ilvl w:val="0"/>
          <w:numId w:val="11"/>
        </w:num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 xml:space="preserve">di </w:t>
      </w:r>
      <w:r w:rsidR="003D2B6D" w:rsidRPr="009B2E19">
        <w:rPr>
          <w:rFonts w:cstheme="minorHAnsi"/>
          <w:color w:val="000000"/>
          <w:sz w:val="20"/>
          <w:szCs w:val="20"/>
        </w:rPr>
        <w:t xml:space="preserve">impegnarsi a </w:t>
      </w:r>
      <w:r w:rsidRPr="009B2E19">
        <w:rPr>
          <w:rFonts w:cstheme="minorHAnsi"/>
          <w:color w:val="000000"/>
          <w:sz w:val="20"/>
          <w:szCs w:val="20"/>
        </w:rPr>
        <w:t>ris</w:t>
      </w:r>
      <w:r w:rsidR="003D2B6D" w:rsidRPr="009B2E19">
        <w:rPr>
          <w:rFonts w:cstheme="minorHAnsi"/>
          <w:color w:val="000000"/>
          <w:sz w:val="20"/>
          <w:szCs w:val="20"/>
        </w:rPr>
        <w:t>pettare quanto previsto dall’</w:t>
      </w:r>
      <w:r w:rsidRPr="009B2E19">
        <w:rPr>
          <w:rFonts w:cstheme="minorHAnsi"/>
          <w:color w:val="000000"/>
          <w:sz w:val="20"/>
          <w:szCs w:val="20"/>
        </w:rPr>
        <w:t>Art. 6 – Divieti, in particolare:</w:t>
      </w:r>
    </w:p>
    <w:p w:rsidR="00BF29DC" w:rsidRPr="009B2E19" w:rsidRDefault="009F5A6B" w:rsidP="00BF29DC">
      <w:pPr>
        <w:pStyle w:val="Paragrafoelenco"/>
        <w:adjustRightInd w:val="0"/>
        <w:spacing w:after="0" w:line="360" w:lineRule="auto"/>
        <w:ind w:left="1080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“Nell’appezzamento attrezzato per le finalità cui è adibito, si fa divieto di:</w:t>
      </w:r>
    </w:p>
    <w:p w:rsidR="00BF29DC" w:rsidRPr="009B2E19" w:rsidRDefault="009F5A6B" w:rsidP="00BF29DC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 xml:space="preserve">Affittare o cedere in uso </w:t>
      </w:r>
      <w:r w:rsidR="00BF29DC" w:rsidRPr="009B2E19">
        <w:rPr>
          <w:rFonts w:cstheme="minorHAnsi"/>
          <w:i/>
          <w:color w:val="000000"/>
          <w:sz w:val="20"/>
          <w:szCs w:val="20"/>
        </w:rPr>
        <w:t>ad altri il lotto assegnato;</w:t>
      </w:r>
    </w:p>
    <w:p w:rsidR="00BF29DC" w:rsidRPr="009B2E19" w:rsidRDefault="009F5A6B" w:rsidP="00BF29DC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Appropriarsi</w:t>
      </w:r>
      <w:r w:rsidR="00BF29DC" w:rsidRPr="009B2E19">
        <w:rPr>
          <w:rFonts w:cstheme="minorHAnsi"/>
          <w:i/>
          <w:color w:val="000000"/>
          <w:sz w:val="20"/>
          <w:szCs w:val="20"/>
        </w:rPr>
        <w:t xml:space="preserve"> di prodotti di orti altrui;</w:t>
      </w:r>
    </w:p>
    <w:p w:rsidR="00BF29DC" w:rsidRPr="009B2E19" w:rsidRDefault="009F5A6B" w:rsidP="00BF29DC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Commercial</w:t>
      </w:r>
      <w:r w:rsidR="00BF29DC" w:rsidRPr="009B2E19">
        <w:rPr>
          <w:rFonts w:cstheme="minorHAnsi"/>
          <w:i/>
          <w:color w:val="000000"/>
          <w:sz w:val="20"/>
          <w:szCs w:val="20"/>
        </w:rPr>
        <w:t>izzare i prodotti coltivati;</w:t>
      </w:r>
    </w:p>
    <w:p w:rsidR="00BF29DC" w:rsidRPr="009B2E19" w:rsidRDefault="009F5A6B" w:rsidP="00BF29DC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Costruire qualsiasi tipo di struttura fissa o tempor</w:t>
      </w:r>
      <w:r w:rsidR="00BF29DC" w:rsidRPr="009B2E19">
        <w:rPr>
          <w:rFonts w:cstheme="minorHAnsi"/>
          <w:i/>
          <w:color w:val="000000"/>
          <w:sz w:val="20"/>
          <w:szCs w:val="20"/>
        </w:rPr>
        <w:t>anea come capanni o similari ed erigere divisori fissi;</w:t>
      </w:r>
    </w:p>
    <w:p w:rsidR="00BF29DC" w:rsidRPr="009B2E19" w:rsidRDefault="009F5A6B" w:rsidP="00BF29DC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Tenere animali;</w:t>
      </w:r>
    </w:p>
    <w:p w:rsidR="003D2B6D" w:rsidRPr="009B2E19" w:rsidRDefault="009F5A6B" w:rsidP="003D2B6D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Manomettere fontanelle idriche e installare apparecchiature automatiche di irrigazione</w:t>
      </w:r>
      <w:r w:rsidR="003D2B6D" w:rsidRPr="009B2E19">
        <w:rPr>
          <w:rFonts w:cstheme="minorHAnsi"/>
          <w:i/>
          <w:color w:val="000000"/>
          <w:sz w:val="20"/>
          <w:szCs w:val="20"/>
        </w:rPr>
        <w:t>;</w:t>
      </w:r>
    </w:p>
    <w:p w:rsidR="003D2B6D" w:rsidRPr="009B2E19" w:rsidRDefault="003D2B6D" w:rsidP="003D2B6D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sz w:val="20"/>
          <w:szCs w:val="20"/>
        </w:rPr>
        <w:t xml:space="preserve">Coltivare: albero da frutto, carciofi, patate, viti e tutto ciò che non fa parte dei prodotti </w:t>
      </w:r>
      <w:r w:rsidRPr="009B2E19">
        <w:rPr>
          <w:spacing w:val="-2"/>
          <w:sz w:val="20"/>
          <w:szCs w:val="20"/>
        </w:rPr>
        <w:t>orticoli;</w:t>
      </w:r>
    </w:p>
    <w:p w:rsidR="003D2B6D" w:rsidRPr="009B2E19" w:rsidRDefault="003D2B6D" w:rsidP="003D2B6D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sz w:val="20"/>
          <w:szCs w:val="20"/>
        </w:rPr>
        <w:t xml:space="preserve">Utilizzare liquami </w:t>
      </w:r>
      <w:r w:rsidRPr="009B2E19">
        <w:rPr>
          <w:spacing w:val="-2"/>
          <w:sz w:val="20"/>
          <w:szCs w:val="20"/>
        </w:rPr>
        <w:t>maleodoranti;</w:t>
      </w:r>
    </w:p>
    <w:p w:rsidR="009F5A6B" w:rsidRPr="009B2E19" w:rsidRDefault="003D2B6D" w:rsidP="003D2B6D">
      <w:pPr>
        <w:pStyle w:val="Paragrafoelenco"/>
        <w:numPr>
          <w:ilvl w:val="0"/>
          <w:numId w:val="13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sz w:val="20"/>
          <w:szCs w:val="20"/>
        </w:rPr>
        <w:t>Appoggiare canne e materiali di sostegno sulla recinzione esterna per non deteriorare la medesima e mantenere il minimo di decoro ambientale.</w:t>
      </w:r>
      <w:r w:rsidR="009F5A6B" w:rsidRPr="009B2E19">
        <w:rPr>
          <w:rFonts w:cstheme="minorHAnsi"/>
          <w:i/>
          <w:color w:val="000000"/>
          <w:sz w:val="20"/>
          <w:szCs w:val="20"/>
        </w:rPr>
        <w:t>”</w:t>
      </w:r>
    </w:p>
    <w:p w:rsidR="003D2B6D" w:rsidRPr="009B2E19" w:rsidRDefault="003D2B6D" w:rsidP="003D2B6D">
      <w:p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</w:p>
    <w:p w:rsidR="003D2B6D" w:rsidRPr="009B2E19" w:rsidRDefault="003D2B6D" w:rsidP="009F5A6B">
      <w:pPr>
        <w:pStyle w:val="Paragrafoelenco"/>
        <w:numPr>
          <w:ilvl w:val="0"/>
          <w:numId w:val="7"/>
        </w:numPr>
        <w:adjustRightInd w:val="0"/>
        <w:spacing w:after="0" w:line="360" w:lineRule="auto"/>
        <w:jc w:val="both"/>
        <w:rPr>
          <w:rFonts w:cstheme="minorHAnsi"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 xml:space="preserve">Di </w:t>
      </w:r>
      <w:r w:rsidR="009B2E19">
        <w:rPr>
          <w:rFonts w:cstheme="minorHAnsi"/>
          <w:color w:val="000000"/>
          <w:sz w:val="20"/>
          <w:szCs w:val="20"/>
        </w:rPr>
        <w:t>essere consapevole</w:t>
      </w:r>
      <w:r w:rsidRPr="009B2E19">
        <w:rPr>
          <w:rFonts w:cstheme="minorHAnsi"/>
          <w:color w:val="000000"/>
          <w:sz w:val="20"/>
          <w:szCs w:val="20"/>
        </w:rPr>
        <w:t xml:space="preserve"> di quanto previsto dai seguenti </w:t>
      </w:r>
      <w:proofErr w:type="spellStart"/>
      <w:r w:rsidRPr="009B2E19">
        <w:rPr>
          <w:rFonts w:cstheme="minorHAnsi"/>
          <w:color w:val="000000"/>
          <w:sz w:val="20"/>
          <w:szCs w:val="20"/>
        </w:rPr>
        <w:t>aricololi</w:t>
      </w:r>
      <w:proofErr w:type="spellEnd"/>
      <w:r w:rsidRPr="009B2E19">
        <w:rPr>
          <w:rFonts w:cstheme="minorHAnsi"/>
          <w:color w:val="000000"/>
          <w:sz w:val="20"/>
          <w:szCs w:val="20"/>
        </w:rPr>
        <w:t xml:space="preserve"> 12 e 13 del Regolamento Comunale:</w:t>
      </w:r>
    </w:p>
    <w:p w:rsidR="003D2B6D" w:rsidRPr="009B2E19" w:rsidRDefault="003D2B6D" w:rsidP="003D2B6D">
      <w:pPr>
        <w:pStyle w:val="Paragrafoelenco"/>
        <w:numPr>
          <w:ilvl w:val="0"/>
          <w:numId w:val="11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bookmarkStart w:id="0" w:name="_Toc227759243"/>
      <w:r w:rsidRPr="009B2E19">
        <w:rPr>
          <w:rFonts w:cstheme="minorHAnsi"/>
          <w:color w:val="000000"/>
          <w:sz w:val="20"/>
          <w:szCs w:val="20"/>
        </w:rPr>
        <w:t>Art.12–Recesso–Revoca</w:t>
      </w:r>
      <w:bookmarkEnd w:id="0"/>
      <w:r w:rsidRPr="009B2E19">
        <w:rPr>
          <w:rFonts w:cstheme="minorHAnsi"/>
          <w:color w:val="000000"/>
          <w:sz w:val="20"/>
          <w:szCs w:val="20"/>
        </w:rPr>
        <w:t xml:space="preserve">: </w:t>
      </w:r>
      <w:r w:rsidRPr="009B2E19">
        <w:rPr>
          <w:rFonts w:cstheme="minorHAnsi"/>
          <w:i/>
          <w:color w:val="000000"/>
          <w:sz w:val="20"/>
          <w:szCs w:val="20"/>
        </w:rPr>
        <w:t xml:space="preserve">“L’assegnatario ha il diritto di recedere in qualunque momento dalla concessione, con un preavviso di almeno tre mesi.  </w:t>
      </w:r>
    </w:p>
    <w:p w:rsidR="003D2B6D" w:rsidRPr="009B2E19" w:rsidRDefault="003D2B6D" w:rsidP="003D2B6D">
      <w:pPr>
        <w:pStyle w:val="Paragrafoelenco"/>
        <w:adjustRightInd w:val="0"/>
        <w:spacing w:after="0" w:line="360" w:lineRule="auto"/>
        <w:ind w:left="1080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Il Comune ha la facoltà di revocare per giustificati motivi la concessione dando all’assegnatario un preavviso di almeno 3 mesi, ovvero qualora sussistano ragioni di urgenza, di 15 giorni.</w:t>
      </w:r>
    </w:p>
    <w:p w:rsidR="003D2B6D" w:rsidRPr="009B2E19" w:rsidRDefault="003D2B6D" w:rsidP="003D2B6D">
      <w:pPr>
        <w:pStyle w:val="Paragrafoelenco"/>
        <w:adjustRightInd w:val="0"/>
        <w:spacing w:after="0" w:line="360" w:lineRule="auto"/>
        <w:ind w:left="1080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i/>
          <w:color w:val="000000"/>
          <w:sz w:val="20"/>
          <w:szCs w:val="20"/>
        </w:rPr>
        <w:t>In caso di recesso o revoca, all’assegnatario non spetta alcun diritto,risarcimento o indennizzo.”</w:t>
      </w:r>
    </w:p>
    <w:p w:rsidR="009F5A6B" w:rsidRPr="009B2E19" w:rsidRDefault="003D2B6D" w:rsidP="003D2B6D">
      <w:pPr>
        <w:pStyle w:val="Paragrafoelenco"/>
        <w:numPr>
          <w:ilvl w:val="0"/>
          <w:numId w:val="11"/>
        </w:numPr>
        <w:adjustRightInd w:val="0"/>
        <w:spacing w:after="0" w:line="360" w:lineRule="auto"/>
        <w:jc w:val="both"/>
        <w:rPr>
          <w:rFonts w:cstheme="minorHAnsi"/>
          <w:i/>
          <w:color w:val="000000"/>
          <w:sz w:val="20"/>
          <w:szCs w:val="20"/>
        </w:rPr>
      </w:pPr>
      <w:r w:rsidRPr="009B2E19">
        <w:rPr>
          <w:rFonts w:cstheme="minorHAnsi"/>
          <w:color w:val="000000"/>
          <w:sz w:val="20"/>
          <w:szCs w:val="20"/>
        </w:rPr>
        <w:t xml:space="preserve">Art. 13 Sanzioni </w:t>
      </w:r>
      <w:r w:rsidR="009F5A6B" w:rsidRPr="009B2E19">
        <w:rPr>
          <w:rFonts w:cstheme="minorHAnsi"/>
          <w:i/>
          <w:color w:val="000000"/>
          <w:sz w:val="20"/>
          <w:szCs w:val="20"/>
        </w:rPr>
        <w:t>“Le violazioni al presente regolamento, sono punite con una sanzione amministrativa pecuniaria compresa tra Euro 50,00 ed Euro 150,00.”</w:t>
      </w:r>
    </w:p>
    <w:p w:rsidR="004747B0" w:rsidRPr="009B2E19" w:rsidRDefault="004747B0" w:rsidP="004747B0">
      <w:pPr>
        <w:adjustRightInd w:val="0"/>
        <w:spacing w:after="0" w:line="360" w:lineRule="auto"/>
        <w:ind w:left="360"/>
        <w:jc w:val="both"/>
        <w:rPr>
          <w:rFonts w:cstheme="minorHAnsi"/>
          <w:b/>
          <w:color w:val="000000"/>
          <w:sz w:val="20"/>
          <w:szCs w:val="20"/>
          <w:u w:val="single"/>
        </w:rPr>
      </w:pPr>
    </w:p>
    <w:p w:rsidR="004747B0" w:rsidRPr="00953B4D" w:rsidRDefault="004747B0" w:rsidP="00AB7A87">
      <w:pPr>
        <w:adjustRightInd w:val="0"/>
        <w:spacing w:after="0" w:line="360" w:lineRule="auto"/>
        <w:jc w:val="both"/>
        <w:rPr>
          <w:rFonts w:cstheme="minorHAnsi"/>
          <w:b/>
          <w:color w:val="000000"/>
          <w:u w:val="single"/>
        </w:rPr>
      </w:pPr>
    </w:p>
    <w:p w:rsidR="00FE49D9" w:rsidRPr="00FE49D9" w:rsidRDefault="00FE49D9" w:rsidP="00FE49D9">
      <w:pPr>
        <w:adjustRightInd w:val="0"/>
        <w:spacing w:line="360" w:lineRule="auto"/>
        <w:ind w:firstLine="360"/>
        <w:rPr>
          <w:rFonts w:cstheme="minorHAnsi"/>
          <w:b/>
          <w:bCs/>
          <w:color w:val="000000"/>
          <w:sz w:val="24"/>
          <w:szCs w:val="24"/>
        </w:rPr>
      </w:pPr>
      <w:r w:rsidRPr="00FE49D9">
        <w:rPr>
          <w:rFonts w:cstheme="minorHAnsi"/>
          <w:b/>
          <w:bCs/>
          <w:color w:val="000000"/>
          <w:sz w:val="24"/>
          <w:szCs w:val="24"/>
        </w:rPr>
        <w:t>Alla presente domanda il/la sottoscritto/a ALLEGA:</w:t>
      </w:r>
    </w:p>
    <w:p w:rsidR="00FE49D9" w:rsidRPr="009B2E19" w:rsidRDefault="006F07EF" w:rsidP="00AB7A87">
      <w:pPr>
        <w:pStyle w:val="Paragrafoelenco"/>
        <w:numPr>
          <w:ilvl w:val="0"/>
          <w:numId w:val="1"/>
        </w:numPr>
        <w:adjustRightInd w:val="0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9B2E19">
        <w:rPr>
          <w:rFonts w:cstheme="minorHAnsi"/>
          <w:b/>
          <w:color w:val="000000"/>
          <w:sz w:val="24"/>
          <w:szCs w:val="24"/>
          <w:u w:val="single"/>
        </w:rPr>
        <w:t>FOTOCOPIA</w:t>
      </w:r>
      <w:r w:rsidR="00FE49D9" w:rsidRPr="009B2E19">
        <w:rPr>
          <w:rFonts w:cstheme="minorHAnsi"/>
          <w:b/>
          <w:color w:val="000000"/>
          <w:sz w:val="24"/>
          <w:szCs w:val="24"/>
          <w:u w:val="single"/>
        </w:rPr>
        <w:t xml:space="preserve"> di un documento d’identità in corso di validità</w:t>
      </w:r>
      <w:r w:rsidRPr="009B2E19">
        <w:rPr>
          <w:rFonts w:cstheme="minorHAnsi"/>
          <w:b/>
          <w:color w:val="000000"/>
          <w:sz w:val="24"/>
          <w:szCs w:val="24"/>
          <w:u w:val="single"/>
        </w:rPr>
        <w:t>.</w:t>
      </w:r>
    </w:p>
    <w:p w:rsidR="003E40A3" w:rsidRDefault="003E40A3" w:rsidP="00FE49D9">
      <w:pPr>
        <w:adjustRightInd w:val="0"/>
        <w:spacing w:after="0" w:line="360" w:lineRule="auto"/>
        <w:ind w:right="-284"/>
        <w:rPr>
          <w:rFonts w:cstheme="minorHAnsi"/>
          <w:b/>
          <w:bCs/>
          <w:color w:val="000000"/>
        </w:rPr>
      </w:pPr>
    </w:p>
    <w:p w:rsidR="003E40A3" w:rsidRDefault="00FE49D9" w:rsidP="003E40A3">
      <w:pPr>
        <w:adjustRightInd w:val="0"/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FE49D9">
        <w:rPr>
          <w:rFonts w:cstheme="minorHAnsi"/>
          <w:color w:val="000000"/>
          <w:sz w:val="24"/>
          <w:szCs w:val="24"/>
        </w:rPr>
        <w:t>Urbino, ___/___/_______</w:t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</w:p>
    <w:p w:rsidR="00FE49D9" w:rsidRDefault="00FE49D9" w:rsidP="003E40A3">
      <w:pPr>
        <w:adjustRightInd w:val="0"/>
        <w:spacing w:line="360" w:lineRule="auto"/>
        <w:jc w:val="right"/>
        <w:rPr>
          <w:rFonts w:cstheme="minorHAnsi"/>
          <w:color w:val="000000"/>
          <w:sz w:val="24"/>
          <w:szCs w:val="24"/>
        </w:rPr>
      </w:pPr>
      <w:r w:rsidRPr="00FE49D9">
        <w:rPr>
          <w:rFonts w:cstheme="minorHAnsi"/>
          <w:color w:val="000000"/>
          <w:sz w:val="24"/>
          <w:szCs w:val="24"/>
        </w:rPr>
        <w:t>FIRMA</w:t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</w:r>
      <w:r w:rsidR="003E40A3">
        <w:rPr>
          <w:rFonts w:cstheme="minorHAnsi"/>
          <w:color w:val="000000"/>
          <w:sz w:val="24"/>
          <w:szCs w:val="24"/>
        </w:rPr>
        <w:tab/>
        <w:t xml:space="preserve">          </w:t>
      </w:r>
    </w:p>
    <w:p w:rsidR="00BD055C" w:rsidRPr="00FE49D9" w:rsidRDefault="003E40A3" w:rsidP="00FE49D9">
      <w:pPr>
        <w:adjustRightInd w:val="0"/>
        <w:spacing w:line="360" w:lineRule="auto"/>
        <w:ind w:left="495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___</w:t>
      </w:r>
      <w:r w:rsidR="00FE49D9" w:rsidRPr="00FE49D9">
        <w:rPr>
          <w:rFonts w:cstheme="minorHAnsi"/>
          <w:color w:val="000000"/>
          <w:sz w:val="24"/>
          <w:szCs w:val="24"/>
        </w:rPr>
        <w:t>___________________________________</w:t>
      </w:r>
    </w:p>
    <w:sectPr w:rsidR="00BD055C" w:rsidRPr="00FE49D9" w:rsidSect="003158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1B70"/>
    <w:multiLevelType w:val="hybridMultilevel"/>
    <w:tmpl w:val="7B4C8806"/>
    <w:lvl w:ilvl="0" w:tplc="F140DC9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C3760C"/>
    <w:multiLevelType w:val="hybridMultilevel"/>
    <w:tmpl w:val="670EFB80"/>
    <w:lvl w:ilvl="0" w:tplc="E95E8024">
      <w:start w:val="1"/>
      <w:numFmt w:val="decimal"/>
      <w:lvlText w:val="%1."/>
      <w:lvlJc w:val="left"/>
      <w:pPr>
        <w:ind w:left="1620" w:hanging="360"/>
      </w:pPr>
      <w:rPr>
        <w:rFonts w:asciiTheme="minorHAnsi" w:eastAsiaTheme="minorEastAsia" w:hAnsiTheme="minorHAnsi" w:cstheme="minorBidi"/>
        <w:b w:val="0"/>
        <w:color w:val="00000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C043D0"/>
    <w:multiLevelType w:val="hybridMultilevel"/>
    <w:tmpl w:val="382C65AA"/>
    <w:lvl w:ilvl="0" w:tplc="C17C5E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4943C7"/>
    <w:multiLevelType w:val="hybridMultilevel"/>
    <w:tmpl w:val="B3B4784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F0C56"/>
    <w:multiLevelType w:val="hybridMultilevel"/>
    <w:tmpl w:val="05807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E17B64"/>
    <w:multiLevelType w:val="hybridMultilevel"/>
    <w:tmpl w:val="269CA81C"/>
    <w:lvl w:ilvl="0" w:tplc="FFCAA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0163434"/>
    <w:multiLevelType w:val="hybridMultilevel"/>
    <w:tmpl w:val="C3DE98D4"/>
    <w:lvl w:ilvl="0" w:tplc="68DE7666">
      <w:start w:val="1"/>
      <w:numFmt w:val="decimal"/>
      <w:lvlText w:val="%1."/>
      <w:lvlJc w:val="left"/>
      <w:pPr>
        <w:ind w:left="143" w:hanging="567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1C8DDE0">
      <w:numFmt w:val="bullet"/>
      <w:lvlText w:val="•"/>
      <w:lvlJc w:val="left"/>
      <w:pPr>
        <w:ind w:left="1145" w:hanging="567"/>
      </w:pPr>
      <w:rPr>
        <w:rFonts w:hint="default"/>
        <w:lang w:val="it-IT" w:eastAsia="en-US" w:bidi="ar-SA"/>
      </w:rPr>
    </w:lvl>
    <w:lvl w:ilvl="2" w:tplc="90EC22FC">
      <w:numFmt w:val="bullet"/>
      <w:lvlText w:val="•"/>
      <w:lvlJc w:val="left"/>
      <w:pPr>
        <w:ind w:left="2151" w:hanging="567"/>
      </w:pPr>
      <w:rPr>
        <w:rFonts w:hint="default"/>
        <w:lang w:val="it-IT" w:eastAsia="en-US" w:bidi="ar-SA"/>
      </w:rPr>
    </w:lvl>
    <w:lvl w:ilvl="3" w:tplc="A84E3A40">
      <w:numFmt w:val="bullet"/>
      <w:lvlText w:val="•"/>
      <w:lvlJc w:val="left"/>
      <w:pPr>
        <w:ind w:left="3157" w:hanging="567"/>
      </w:pPr>
      <w:rPr>
        <w:rFonts w:hint="default"/>
        <w:lang w:val="it-IT" w:eastAsia="en-US" w:bidi="ar-SA"/>
      </w:rPr>
    </w:lvl>
    <w:lvl w:ilvl="4" w:tplc="375AED0E">
      <w:numFmt w:val="bullet"/>
      <w:lvlText w:val="•"/>
      <w:lvlJc w:val="left"/>
      <w:pPr>
        <w:ind w:left="4163" w:hanging="567"/>
      </w:pPr>
      <w:rPr>
        <w:rFonts w:hint="default"/>
        <w:lang w:val="it-IT" w:eastAsia="en-US" w:bidi="ar-SA"/>
      </w:rPr>
    </w:lvl>
    <w:lvl w:ilvl="5" w:tplc="D7B03506">
      <w:numFmt w:val="bullet"/>
      <w:lvlText w:val="•"/>
      <w:lvlJc w:val="left"/>
      <w:pPr>
        <w:ind w:left="5169" w:hanging="567"/>
      </w:pPr>
      <w:rPr>
        <w:rFonts w:hint="default"/>
        <w:lang w:val="it-IT" w:eastAsia="en-US" w:bidi="ar-SA"/>
      </w:rPr>
    </w:lvl>
    <w:lvl w:ilvl="6" w:tplc="9F945942">
      <w:numFmt w:val="bullet"/>
      <w:lvlText w:val="•"/>
      <w:lvlJc w:val="left"/>
      <w:pPr>
        <w:ind w:left="6175" w:hanging="567"/>
      </w:pPr>
      <w:rPr>
        <w:rFonts w:hint="default"/>
        <w:lang w:val="it-IT" w:eastAsia="en-US" w:bidi="ar-SA"/>
      </w:rPr>
    </w:lvl>
    <w:lvl w:ilvl="7" w:tplc="A378D348">
      <w:numFmt w:val="bullet"/>
      <w:lvlText w:val="•"/>
      <w:lvlJc w:val="left"/>
      <w:pPr>
        <w:ind w:left="7181" w:hanging="567"/>
      </w:pPr>
      <w:rPr>
        <w:rFonts w:hint="default"/>
        <w:lang w:val="it-IT" w:eastAsia="en-US" w:bidi="ar-SA"/>
      </w:rPr>
    </w:lvl>
    <w:lvl w:ilvl="8" w:tplc="15C46FAC">
      <w:numFmt w:val="bullet"/>
      <w:lvlText w:val="•"/>
      <w:lvlJc w:val="left"/>
      <w:pPr>
        <w:ind w:left="8187" w:hanging="567"/>
      </w:pPr>
      <w:rPr>
        <w:rFonts w:hint="default"/>
        <w:lang w:val="it-IT" w:eastAsia="en-US" w:bidi="ar-SA"/>
      </w:rPr>
    </w:lvl>
  </w:abstractNum>
  <w:abstractNum w:abstractNumId="7">
    <w:nsid w:val="24E1751E"/>
    <w:multiLevelType w:val="multilevel"/>
    <w:tmpl w:val="AA2A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C3658F"/>
    <w:multiLevelType w:val="multilevel"/>
    <w:tmpl w:val="EA3A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CE0E19"/>
    <w:multiLevelType w:val="hybridMultilevel"/>
    <w:tmpl w:val="1A92A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74113F"/>
    <w:multiLevelType w:val="hybridMultilevel"/>
    <w:tmpl w:val="A9940D46"/>
    <w:lvl w:ilvl="0" w:tplc="7DFA3E9C">
      <w:start w:val="1"/>
      <w:numFmt w:val="decimal"/>
      <w:lvlText w:val="%1."/>
      <w:lvlJc w:val="left"/>
      <w:pPr>
        <w:ind w:left="143" w:hanging="567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A24A362">
      <w:start w:val="1"/>
      <w:numFmt w:val="decimal"/>
      <w:lvlText w:val="%2."/>
      <w:lvlJc w:val="left"/>
      <w:pPr>
        <w:ind w:left="710" w:hanging="567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67EAF830">
      <w:start w:val="1"/>
      <w:numFmt w:val="lowerLetter"/>
      <w:lvlText w:val="%3)"/>
      <w:lvlJc w:val="left"/>
      <w:pPr>
        <w:ind w:left="710" w:hanging="567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FC8ABCC8">
      <w:numFmt w:val="bullet"/>
      <w:lvlText w:val="•"/>
      <w:lvlJc w:val="left"/>
      <w:pPr>
        <w:ind w:left="2826" w:hanging="567"/>
      </w:pPr>
      <w:rPr>
        <w:rFonts w:hint="default"/>
        <w:lang w:val="it-IT" w:eastAsia="en-US" w:bidi="ar-SA"/>
      </w:rPr>
    </w:lvl>
    <w:lvl w:ilvl="4" w:tplc="EB388214">
      <w:numFmt w:val="bullet"/>
      <w:lvlText w:val="•"/>
      <w:lvlJc w:val="left"/>
      <w:pPr>
        <w:ind w:left="3879" w:hanging="567"/>
      </w:pPr>
      <w:rPr>
        <w:rFonts w:hint="default"/>
        <w:lang w:val="it-IT" w:eastAsia="en-US" w:bidi="ar-SA"/>
      </w:rPr>
    </w:lvl>
    <w:lvl w:ilvl="5" w:tplc="D5E681B6">
      <w:numFmt w:val="bullet"/>
      <w:lvlText w:val="•"/>
      <w:lvlJc w:val="left"/>
      <w:pPr>
        <w:ind w:left="4932" w:hanging="567"/>
      </w:pPr>
      <w:rPr>
        <w:rFonts w:hint="default"/>
        <w:lang w:val="it-IT" w:eastAsia="en-US" w:bidi="ar-SA"/>
      </w:rPr>
    </w:lvl>
    <w:lvl w:ilvl="6" w:tplc="AAB2D85A">
      <w:numFmt w:val="bullet"/>
      <w:lvlText w:val="•"/>
      <w:lvlJc w:val="left"/>
      <w:pPr>
        <w:ind w:left="5986" w:hanging="567"/>
      </w:pPr>
      <w:rPr>
        <w:rFonts w:hint="default"/>
        <w:lang w:val="it-IT" w:eastAsia="en-US" w:bidi="ar-SA"/>
      </w:rPr>
    </w:lvl>
    <w:lvl w:ilvl="7" w:tplc="A17CAD78">
      <w:numFmt w:val="bullet"/>
      <w:lvlText w:val="•"/>
      <w:lvlJc w:val="left"/>
      <w:pPr>
        <w:ind w:left="7039" w:hanging="567"/>
      </w:pPr>
      <w:rPr>
        <w:rFonts w:hint="default"/>
        <w:lang w:val="it-IT" w:eastAsia="en-US" w:bidi="ar-SA"/>
      </w:rPr>
    </w:lvl>
    <w:lvl w:ilvl="8" w:tplc="6B96C920">
      <w:numFmt w:val="bullet"/>
      <w:lvlText w:val="•"/>
      <w:lvlJc w:val="left"/>
      <w:pPr>
        <w:ind w:left="8092" w:hanging="567"/>
      </w:pPr>
      <w:rPr>
        <w:rFonts w:hint="default"/>
        <w:lang w:val="it-IT" w:eastAsia="en-US" w:bidi="ar-SA"/>
      </w:rPr>
    </w:lvl>
  </w:abstractNum>
  <w:abstractNum w:abstractNumId="11">
    <w:nsid w:val="727E0E6C"/>
    <w:multiLevelType w:val="hybridMultilevel"/>
    <w:tmpl w:val="EF8A18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211928"/>
    <w:multiLevelType w:val="multilevel"/>
    <w:tmpl w:val="776E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8"/>
  </w:num>
  <w:num w:numId="10">
    <w:abstractNumId w:val="12"/>
  </w:num>
  <w:num w:numId="11">
    <w:abstractNumId w:val="0"/>
  </w:num>
  <w:num w:numId="12">
    <w:abstractNumId w:val="3"/>
  </w:num>
  <w:num w:numId="13">
    <w:abstractNumId w:val="5"/>
  </w:num>
  <w:num w:numId="14">
    <w:abstractNumId w:val="1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283"/>
  <w:characterSpacingControl w:val="doNotCompress"/>
  <w:compat>
    <w:useFELayout/>
  </w:compat>
  <w:rsids>
    <w:rsidRoot w:val="00FE49D9"/>
    <w:rsid w:val="00315893"/>
    <w:rsid w:val="00363EB8"/>
    <w:rsid w:val="003D18F7"/>
    <w:rsid w:val="003D2B6D"/>
    <w:rsid w:val="003E40A3"/>
    <w:rsid w:val="004555F5"/>
    <w:rsid w:val="004747B0"/>
    <w:rsid w:val="006E2507"/>
    <w:rsid w:val="006F07EF"/>
    <w:rsid w:val="007E7F92"/>
    <w:rsid w:val="009337B0"/>
    <w:rsid w:val="0094490D"/>
    <w:rsid w:val="00953B4D"/>
    <w:rsid w:val="009B2E19"/>
    <w:rsid w:val="009F5A6B"/>
    <w:rsid w:val="00A817DE"/>
    <w:rsid w:val="00AB7A87"/>
    <w:rsid w:val="00B440EE"/>
    <w:rsid w:val="00BD055C"/>
    <w:rsid w:val="00BF29DC"/>
    <w:rsid w:val="00C9504C"/>
    <w:rsid w:val="00CB379A"/>
    <w:rsid w:val="00DB798E"/>
    <w:rsid w:val="00E51145"/>
    <w:rsid w:val="00EF6D0A"/>
    <w:rsid w:val="00F55135"/>
    <w:rsid w:val="00FA3358"/>
    <w:rsid w:val="00FE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58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E49D9"/>
    <w:rPr>
      <w:rFonts w:ascii="Times New Roman" w:hAnsi="Times New Roman" w:cs="Times New Roman" w:hint="default"/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FE49D9"/>
    <w:pPr>
      <w:ind w:left="720"/>
      <w:contextualSpacing/>
    </w:pPr>
  </w:style>
  <w:style w:type="paragraph" w:customStyle="1" w:styleId="Centr1">
    <w:name w:val="Centr1"/>
    <w:basedOn w:val="Normale"/>
    <w:uiPriority w:val="99"/>
    <w:rsid w:val="00FE49D9"/>
    <w:pPr>
      <w:keepLines/>
      <w:tabs>
        <w:tab w:val="right" w:pos="8505"/>
      </w:tabs>
      <w:spacing w:before="240" w:after="240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FE49D9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table" w:customStyle="1" w:styleId="rtf2NormalTable">
    <w:name w:val="rtf2 Normal Table"/>
    <w:uiPriority w:val="99"/>
    <w:semiHidden/>
    <w:qFormat/>
    <w:rsid w:val="00FE49D9"/>
    <w:rPr>
      <w:rFonts w:cs="Times New Roman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4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49D9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e"/>
    <w:rsid w:val="009F5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F5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3D2B6D"/>
    <w:pPr>
      <w:widowControl w:val="0"/>
      <w:autoSpaceDE w:val="0"/>
      <w:autoSpaceDN w:val="0"/>
      <w:spacing w:after="0" w:line="240" w:lineRule="auto"/>
      <w:ind w:left="143"/>
      <w:outlineLvl w:val="2"/>
    </w:pPr>
    <w:rPr>
      <w:rFonts w:ascii="Arial Narrow" w:eastAsia="Arial Narrow" w:hAnsi="Arial Narrow" w:cs="Arial Narrow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8BB6D-8930-4203-882B-203E13CB3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dangelini</dc:creator>
  <cp:keywords/>
  <dc:description/>
  <cp:lastModifiedBy>admin</cp:lastModifiedBy>
  <cp:revision>20</cp:revision>
  <cp:lastPrinted>2026-10-08T14:20:00Z</cp:lastPrinted>
  <dcterms:created xsi:type="dcterms:W3CDTF">2025-10-06T10:31:00Z</dcterms:created>
  <dcterms:modified xsi:type="dcterms:W3CDTF">2026-10-08T14:20:00Z</dcterms:modified>
</cp:coreProperties>
</file>